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22B5" w14:textId="77777777" w:rsidR="00550B75" w:rsidRPr="00550B75" w:rsidRDefault="00550B75" w:rsidP="00550B75">
      <w:pPr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</w:pPr>
      <w:r w:rsidRPr="00550B75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  <w:t>Appleton Village School - Union #69</w:t>
      </w:r>
    </w:p>
    <w:p w14:paraId="0EAC765D" w14:textId="77777777" w:rsidR="00550B75" w:rsidRPr="00550B75" w:rsidRDefault="00550B75" w:rsidP="00550B75">
      <w:pPr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</w:pPr>
      <w:r w:rsidRPr="00550B75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  <w:t>737 Union Road</w:t>
      </w:r>
    </w:p>
    <w:p w14:paraId="094583E3" w14:textId="77777777" w:rsidR="00550B75" w:rsidRPr="00550B75" w:rsidRDefault="00550B75" w:rsidP="00550B75">
      <w:pPr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</w:pPr>
      <w:r w:rsidRPr="00550B75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  <w:t>Appleton, ME 04862</w:t>
      </w:r>
    </w:p>
    <w:p w14:paraId="4AE1547C" w14:textId="77777777" w:rsidR="00550B75" w:rsidRPr="00550B75" w:rsidRDefault="00550B75" w:rsidP="00550B75">
      <w:pPr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</w:pPr>
      <w:r w:rsidRPr="00550B75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  <w:t>(207) 785-4504</w:t>
      </w:r>
    </w:p>
    <w:p w14:paraId="7AE166DD" w14:textId="77777777" w:rsidR="001551C7" w:rsidRDefault="001551C7" w:rsidP="00F14226">
      <w:pPr>
        <w:spacing w:before="240" w:after="240"/>
        <w:contextualSpacing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</w:pPr>
    </w:p>
    <w:p w14:paraId="461B39BB" w14:textId="018F8B58" w:rsidR="008E3D2B" w:rsidRPr="008E3D2B" w:rsidRDefault="008E3D2B" w:rsidP="001551C7">
      <w:pPr>
        <w:spacing w:before="240" w:after="240"/>
        <w:ind w:left="-720" w:firstLine="720"/>
        <w:contextualSpacing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8E3D2B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  <w:t>DAILY HEALTH SELF-CHECK</w:t>
      </w:r>
    </w:p>
    <w:p w14:paraId="0A326463" w14:textId="749EDA65" w:rsidR="008E3D2B" w:rsidRDefault="00F7234A" w:rsidP="00F7234A">
      <w:pPr>
        <w:spacing w:before="240" w:after="240" w:line="360" w:lineRule="auto"/>
        <w:contextualSpacing/>
        <w:jc w:val="center"/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</w:rPr>
        <w:t>(KEEP THIS FORM AT HOME)</w:t>
      </w:r>
    </w:p>
    <w:p w14:paraId="2E8548CA" w14:textId="77777777" w:rsidR="001551C7" w:rsidRDefault="001551C7" w:rsidP="008E3D2B">
      <w:pPr>
        <w:spacing w:before="240" w:after="240" w:line="360" w:lineRule="auto"/>
        <w:contextualSpacing/>
        <w:rPr>
          <w:rFonts w:asciiTheme="minorHAnsi" w:hAnsiTheme="minorHAnsi" w:cstheme="minorHAnsi"/>
          <w:i/>
          <w:iCs/>
          <w:color w:val="201F1E"/>
          <w:shd w:val="clear" w:color="auto" w:fill="FFFFFF"/>
        </w:rPr>
      </w:pPr>
    </w:p>
    <w:p w14:paraId="1D828C62" w14:textId="44B68FC0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o Do I feel unwell today?</w:t>
      </w:r>
    </w:p>
    <w:p w14:paraId="34505016" w14:textId="77777777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o Do I have a cough or sore throat?</w:t>
      </w:r>
    </w:p>
    <w:p w14:paraId="081D3696" w14:textId="053D07A6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o Do I have a </w:t>
      </w:r>
      <w:proofErr w:type="gramStart"/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fever</w:t>
      </w:r>
      <w:proofErr w:type="gramEnd"/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 or do I feel feverish</w:t>
      </w:r>
      <w:r w:rsidR="00D62290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 or do I have chills</w:t>
      </w: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?</w:t>
      </w:r>
    </w:p>
    <w:p w14:paraId="63C3BCC1" w14:textId="77777777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o Do I or have I had shortness of breath?</w:t>
      </w:r>
    </w:p>
    <w:p w14:paraId="672D3504" w14:textId="77777777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o Do or have I had a loss of taste or smell?</w:t>
      </w:r>
    </w:p>
    <w:p w14:paraId="4C57D2CA" w14:textId="77777777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o Do or have I been around anyone exhibiting these symptoms within the past 14 days? </w:t>
      </w:r>
    </w:p>
    <w:p w14:paraId="603E5E48" w14:textId="77777777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o Do or have I been living with anyone who is sick or quarantined?</w:t>
      </w:r>
    </w:p>
    <w:p w14:paraId="53B3D442" w14:textId="77777777" w:rsidR="008E3D2B" w:rsidRPr="0072209E" w:rsidRDefault="008E3D2B" w:rsidP="008E3D2B">
      <w:pPr>
        <w:spacing w:before="240" w:after="240" w:line="360" w:lineRule="auto"/>
        <w:contextualSpacing/>
        <w:rPr>
          <w:rFonts w:asciiTheme="minorHAnsi" w:hAnsiTheme="minorHAnsi" w:cstheme="minorHAnsi"/>
          <w:i/>
          <w:iCs/>
          <w:color w:val="201F1E"/>
          <w:shd w:val="clear" w:color="auto" w:fill="FFFFFF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o Have I been out of state in the last 14 days?</w:t>
      </w:r>
    </w:p>
    <w:p w14:paraId="34E2DB98" w14:textId="577A7CBA" w:rsidR="008E3D2B" w:rsidRPr="008E3D2B" w:rsidRDefault="008E3D2B" w:rsidP="008E3D2B">
      <w:pPr>
        <w:spacing w:line="360" w:lineRule="auto"/>
        <w:rPr>
          <w:rFonts w:asciiTheme="minorHAnsi" w:hAnsiTheme="minorHAnsi" w:cstheme="minorHAnsi"/>
          <w:i/>
          <w:iCs/>
          <w:color w:val="201F1E"/>
          <w:shd w:val="clear" w:color="auto" w:fill="FFFFFF"/>
        </w:rPr>
      </w:pPr>
      <w:r w:rsidRPr="0072209E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 xml:space="preserve">o Do I have two or more of the </w:t>
      </w:r>
      <w:r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following symptoms: muscle pain, nausea or vomiting, stomach pain, diarrhea, fatigue, headache, rash, swelling or redness of hands/feet, red eyes/eye drainage, congestion/running nose (not related to chronic allergies)</w:t>
      </w:r>
      <w:r w:rsidR="00D62290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?</w:t>
      </w:r>
    </w:p>
    <w:p w14:paraId="7E0F141B" w14:textId="1080D6A8" w:rsidR="008E3D2B" w:rsidRDefault="008E3D2B" w:rsidP="008E3D2B">
      <w:pPr>
        <w:spacing w:before="240" w:after="240"/>
        <w:contextualSpacing/>
        <w:rPr>
          <w:rFonts w:asciiTheme="minorHAnsi" w:hAnsiTheme="minorHAnsi" w:cstheme="minorHAnsi"/>
          <w:color w:val="000000" w:themeColor="text1"/>
        </w:rPr>
      </w:pPr>
    </w:p>
    <w:p w14:paraId="39B79285" w14:textId="527CC797" w:rsidR="008E3D2B" w:rsidRDefault="008E3D2B" w:rsidP="008E3D2B">
      <w:pPr>
        <w:spacing w:before="240" w:after="240"/>
        <w:contextualSpacing/>
        <w:rPr>
          <w:rFonts w:asciiTheme="minorHAnsi" w:hAnsiTheme="minorHAnsi" w:cstheme="minorHAnsi"/>
          <w:color w:val="000000" w:themeColor="text1"/>
        </w:rPr>
      </w:pPr>
    </w:p>
    <w:p w14:paraId="1801CC71" w14:textId="180CC3B3" w:rsidR="008E3D2B" w:rsidRDefault="008E3D2B" w:rsidP="008E3D2B">
      <w:pPr>
        <w:spacing w:before="240" w:after="240"/>
        <w:contextualSpacing/>
        <w:rPr>
          <w:rFonts w:asciiTheme="minorHAnsi" w:hAnsiTheme="minorHAnsi" w:cstheme="minorHAnsi"/>
          <w:color w:val="000000" w:themeColor="text1"/>
        </w:rPr>
      </w:pPr>
    </w:p>
    <w:p w14:paraId="3CBC69CB" w14:textId="77777777" w:rsidR="008E3D2B" w:rsidRPr="008E3D2B" w:rsidRDefault="008E3D2B" w:rsidP="008E3D2B">
      <w:pPr>
        <w:spacing w:before="240" w:after="240"/>
        <w:contextualSpacing/>
        <w:rPr>
          <w:rFonts w:asciiTheme="minorHAnsi" w:hAnsiTheme="minorHAnsi" w:cstheme="minorHAnsi"/>
          <w:color w:val="000000" w:themeColor="text1"/>
        </w:rPr>
      </w:pPr>
    </w:p>
    <w:p w14:paraId="54EF01A2" w14:textId="77777777" w:rsidR="008E3D2B" w:rsidRDefault="008E3D2B" w:rsidP="008E3D2B"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8E3D2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If the answer is YES to any of these, stay home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and notify the school by phone or email. </w:t>
      </w:r>
    </w:p>
    <w:p w14:paraId="5CF6BEE7" w14:textId="77777777" w:rsidR="008E3D2B" w:rsidRDefault="008E3D2B" w:rsidP="008E3D2B"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72A5BB0A" w14:textId="77777777" w:rsidR="008E3D2B" w:rsidRDefault="008E3D2B" w:rsidP="008E3D2B"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041D0A3B" w14:textId="03F3699F" w:rsidR="008E3D2B" w:rsidRPr="008E3D2B" w:rsidRDefault="008E3D2B" w:rsidP="008E3D2B"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7FD51281" w14:textId="77777777" w:rsidR="008E3D2B" w:rsidRPr="0072209E" w:rsidRDefault="008E3D2B" w:rsidP="008E3D2B">
      <w:pPr>
        <w:rPr>
          <w:rFonts w:asciiTheme="minorHAnsi" w:hAnsiTheme="minorHAnsi" w:cstheme="minorHAnsi"/>
        </w:rPr>
      </w:pPr>
    </w:p>
    <w:p w14:paraId="4FBE2623" w14:textId="77777777" w:rsidR="008E3D2B" w:rsidRDefault="008E3D2B"/>
    <w:sectPr w:rsidR="008E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B"/>
    <w:rsid w:val="001551C7"/>
    <w:rsid w:val="002944AB"/>
    <w:rsid w:val="00550B75"/>
    <w:rsid w:val="008E3D2B"/>
    <w:rsid w:val="00D62290"/>
    <w:rsid w:val="00F14226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E96B3"/>
  <w15:chartTrackingRefBased/>
  <w15:docId w15:val="{3187CE75-BF5D-B84B-8B9F-3F7C9DB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Fuller</dc:creator>
  <cp:keywords/>
  <dc:description/>
  <cp:lastModifiedBy>Sandy Fuller</cp:lastModifiedBy>
  <cp:revision>4</cp:revision>
  <dcterms:created xsi:type="dcterms:W3CDTF">2020-08-13T18:51:00Z</dcterms:created>
  <dcterms:modified xsi:type="dcterms:W3CDTF">2020-08-26T13:04:00Z</dcterms:modified>
</cp:coreProperties>
</file>